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C00" w:rsidRDefault="00246F73" w:rsidP="00CF145E">
      <w:pPr>
        <w:spacing w:after="0" w:line="240" w:lineRule="auto"/>
        <w:ind w:left="10632" w:right="-3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5934A3" w:rsidRP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</w:t>
      </w:r>
    </w:p>
    <w:p w:rsidR="00CF145E" w:rsidRPr="004A2276" w:rsidRDefault="00CF145E" w:rsidP="004A2276">
      <w:pPr>
        <w:spacing w:after="0" w:line="240" w:lineRule="auto"/>
        <w:ind w:left="10632" w:right="-3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A2276" w:rsidRPr="004A2276" w:rsidRDefault="00CF145E" w:rsidP="00CF145E">
      <w:pPr>
        <w:spacing w:after="0" w:line="240" w:lineRule="auto"/>
        <w:ind w:left="10632" w:right="-3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B96641" w:rsidRP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1320E9" w:rsidRP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55B38" w:rsidRP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4A2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</w:t>
      </w:r>
    </w:p>
    <w:p w:rsidR="00B96641" w:rsidRPr="00884C00" w:rsidRDefault="00884C00" w:rsidP="00884C00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4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="00B96641" w:rsidRPr="00884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32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постов</w:t>
      </w:r>
      <w:r w:rsidR="00B96641" w:rsidRPr="00884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контроля на внутренних стационарных железнодорожных постах Кыргызской Республики</w:t>
      </w:r>
    </w:p>
    <w:tbl>
      <w:tblPr>
        <w:tblStyle w:val="a4"/>
        <w:tblW w:w="488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767"/>
        <w:gridCol w:w="2070"/>
        <w:gridCol w:w="1275"/>
        <w:gridCol w:w="1515"/>
        <w:gridCol w:w="1032"/>
        <w:gridCol w:w="1848"/>
        <w:gridCol w:w="1674"/>
        <w:gridCol w:w="1131"/>
        <w:gridCol w:w="1590"/>
      </w:tblGrid>
      <w:tr w:rsidR="00B96641" w:rsidRPr="00884C00" w:rsidTr="00CF145E">
        <w:tc>
          <w:tcPr>
            <w:tcW w:w="192" w:type="pct"/>
            <w:vMerge w:val="restar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1" w:type="pct"/>
            <w:vMerge w:val="restart"/>
            <w:hideMark/>
          </w:tcPr>
          <w:p w:rsidR="00B96641" w:rsidRPr="00884C00" w:rsidRDefault="00B96641" w:rsidP="00884C00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Название </w:t>
            </w:r>
            <w:r w:rsid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постов </w:t>
            </w: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716" w:type="pct"/>
            <w:vMerge w:val="restart"/>
            <w:hideMark/>
          </w:tcPr>
          <w:p w:rsidR="00884C00" w:rsidRDefault="00B96641" w:rsidP="00732B03">
            <w:pPr>
              <w:spacing w:after="60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распо</w:t>
            </w:r>
            <w:r w:rsidR="00732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ложения постов (область, район, населен</w:t>
            </w:r>
            <w:r w:rsid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пункт)</w:t>
            </w:r>
          </w:p>
        </w:tc>
        <w:tc>
          <w:tcPr>
            <w:tcW w:w="441" w:type="pct"/>
            <w:vMerge w:val="restar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 работы стацио</w:t>
            </w:r>
            <w:r w:rsidR="00732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нарных постов</w:t>
            </w:r>
          </w:p>
        </w:tc>
        <w:tc>
          <w:tcPr>
            <w:tcW w:w="3040" w:type="pct"/>
            <w:gridSpan w:val="6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CF145E" w:rsidRPr="00884C00" w:rsidTr="00CF145E">
        <w:tc>
          <w:tcPr>
            <w:tcW w:w="192" w:type="pct"/>
            <w:vMerge/>
            <w:hideMark/>
          </w:tcPr>
          <w:p w:rsidR="00B96641" w:rsidRPr="00884C00" w:rsidRDefault="00B96641" w:rsidP="00B96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hideMark/>
          </w:tcPr>
          <w:p w:rsidR="00B96641" w:rsidRPr="00884C00" w:rsidRDefault="00B96641" w:rsidP="00B96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vMerge/>
            <w:hideMark/>
          </w:tcPr>
          <w:p w:rsidR="00B96641" w:rsidRPr="00884C00" w:rsidRDefault="00B96641" w:rsidP="00B96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B96641" w:rsidRPr="00884C00" w:rsidRDefault="00B96641" w:rsidP="00B966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hideMark/>
          </w:tcPr>
          <w:p w:rsidR="00B96641" w:rsidRPr="00884C00" w:rsidRDefault="00884C00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ранспорт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357" w:type="pct"/>
            <w:hideMark/>
          </w:tcPr>
          <w:p w:rsidR="00B96641" w:rsidRPr="00884C00" w:rsidRDefault="00884C00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говый</w:t>
            </w:r>
          </w:p>
        </w:tc>
        <w:tc>
          <w:tcPr>
            <w:tcW w:w="639" w:type="pct"/>
            <w:hideMark/>
          </w:tcPr>
          <w:p w:rsidR="00884C00" w:rsidRDefault="00884C00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арантин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и фитосанитар</w:t>
            </w:r>
            <w:r w:rsid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579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санитарно-эпидемиоло</w:t>
            </w:r>
            <w:r w:rsid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гический</w:t>
            </w:r>
          </w:p>
        </w:tc>
        <w:tc>
          <w:tcPr>
            <w:tcW w:w="391" w:type="pct"/>
            <w:hideMark/>
          </w:tcPr>
          <w:p w:rsidR="00B96641" w:rsidRPr="00884C00" w:rsidRDefault="00884C00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ветери-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нарный</w:t>
            </w:r>
          </w:p>
        </w:tc>
        <w:tc>
          <w:tcPr>
            <w:tcW w:w="549" w:type="pct"/>
            <w:hideMark/>
          </w:tcPr>
          <w:p w:rsidR="00B96641" w:rsidRPr="00884C00" w:rsidRDefault="00884C00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статисти-</w:t>
            </w:r>
            <w:r w:rsidR="00B96641" w:rsidRPr="00884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ческий (в целях учета)</w:t>
            </w:r>
          </w:p>
        </w:tc>
      </w:tr>
      <w:tr w:rsidR="00CF145E" w:rsidRPr="00884C00" w:rsidTr="00CF145E">
        <w:tc>
          <w:tcPr>
            <w:tcW w:w="192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" w:type="pct"/>
            <w:hideMark/>
          </w:tcPr>
          <w:p w:rsidR="00B96641" w:rsidRPr="00D42693" w:rsidRDefault="00CF145E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96641" w:rsidRPr="00D42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Маймак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6" w:type="pct"/>
            <w:hideMark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 область, Кара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51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ууринский район</w:t>
            </w:r>
          </w:p>
        </w:tc>
        <w:tc>
          <w:tcPr>
            <w:tcW w:w="441" w:type="pct"/>
            <w:hideMark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  <w:hideMark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c>
          <w:tcPr>
            <w:tcW w:w="192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" w:type="pct"/>
          </w:tcPr>
          <w:p w:rsidR="00B96641" w:rsidRPr="00D42693" w:rsidRDefault="00CF145E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6641" w:rsidRPr="00D42693">
              <w:rPr>
                <w:rFonts w:ascii="Times New Roman" w:hAnsi="Times New Roman" w:cs="Times New Roman"/>
                <w:sz w:val="24"/>
                <w:szCs w:val="24"/>
              </w:rPr>
              <w:t>Кара-Балта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Чуйская область, Жайылский район </w:t>
            </w:r>
          </w:p>
        </w:tc>
        <w:tc>
          <w:tcPr>
            <w:tcW w:w="441" w:type="pct"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c>
          <w:tcPr>
            <w:tcW w:w="192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1" w:type="pct"/>
          </w:tcPr>
          <w:p w:rsidR="00B96641" w:rsidRPr="00D42693" w:rsidRDefault="00CF145E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6641" w:rsidRPr="00D42693">
              <w:rPr>
                <w:rFonts w:ascii="Times New Roman" w:hAnsi="Times New Roman" w:cs="Times New Roman"/>
                <w:sz w:val="24"/>
                <w:szCs w:val="24"/>
              </w:rPr>
              <w:t>Аламедин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B96641" w:rsidRPr="00884C00" w:rsidRDefault="00B96641" w:rsidP="00732B03">
            <w:pPr>
              <w:spacing w:after="60"/>
              <w:ind w:left="-28" w:right="-108"/>
              <w:jc w:val="both"/>
              <w:rPr>
                <w:rFonts w:ascii="Times New Roman" w:hAnsi="Times New Roman" w:cs="Times New Roman"/>
                <w:bCs/>
                <w:color w:val="202122"/>
                <w:sz w:val="24"/>
                <w:szCs w:val="24"/>
                <w:shd w:val="clear" w:color="auto" w:fill="FFFFFF"/>
              </w:rPr>
            </w:pPr>
            <w:r w:rsidRPr="00884C00">
              <w:rPr>
                <w:rFonts w:ascii="Times New Roman" w:hAnsi="Times New Roman" w:cs="Times New Roman"/>
                <w:sz w:val="24"/>
                <w:szCs w:val="24"/>
              </w:rPr>
              <w:t>Чуйская область, Аламудунский район</w:t>
            </w:r>
          </w:p>
        </w:tc>
        <w:tc>
          <w:tcPr>
            <w:tcW w:w="441" w:type="pct"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c>
          <w:tcPr>
            <w:tcW w:w="192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" w:type="pct"/>
          </w:tcPr>
          <w:p w:rsidR="00B96641" w:rsidRPr="00884C00" w:rsidRDefault="00CF145E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96641" w:rsidRPr="00D42693">
              <w:rPr>
                <w:rFonts w:ascii="Times New Roman" w:hAnsi="Times New Roman" w:cs="Times New Roman"/>
                <w:sz w:val="24"/>
                <w:szCs w:val="24"/>
              </w:rPr>
              <w:t>Кара-Суу</w:t>
            </w:r>
            <w:r w:rsidR="007703CB" w:rsidRPr="00D426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03CB" w:rsidRPr="005F154B">
              <w:rPr>
                <w:rFonts w:ascii="Times New Roman" w:hAnsi="Times New Roman" w:cs="Times New Roman"/>
                <w:sz w:val="24"/>
                <w:szCs w:val="24"/>
              </w:rPr>
              <w:t>Узбекский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884C00" w:rsidRDefault="00B96641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C00">
              <w:rPr>
                <w:rFonts w:ascii="Times New Roman" w:hAnsi="Times New Roman" w:cs="Times New Roman"/>
                <w:sz w:val="24"/>
                <w:szCs w:val="24"/>
              </w:rPr>
              <w:t>Ошская область, Кара</w:t>
            </w:r>
            <w:r w:rsidR="00884C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6641" w:rsidRPr="00884C00" w:rsidRDefault="00732B03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6641" w:rsidRPr="00884C00">
              <w:rPr>
                <w:rFonts w:ascii="Times New Roman" w:hAnsi="Times New Roman" w:cs="Times New Roman"/>
                <w:sz w:val="24"/>
                <w:szCs w:val="24"/>
              </w:rPr>
              <w:t xml:space="preserve">уйский район </w:t>
            </w:r>
          </w:p>
        </w:tc>
        <w:tc>
          <w:tcPr>
            <w:tcW w:w="441" w:type="pct"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" w:type="pct"/>
          </w:tcPr>
          <w:p w:rsidR="00B96641" w:rsidRPr="00D42693" w:rsidRDefault="00CF145E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84C00" w:rsidRPr="00D42693">
              <w:rPr>
                <w:rFonts w:ascii="Times New Roman" w:hAnsi="Times New Roman" w:cs="Times New Roman"/>
                <w:sz w:val="24"/>
                <w:szCs w:val="24"/>
              </w:rPr>
              <w:t>Бишкек-</w:t>
            </w:r>
            <w:r w:rsidR="00B96641" w:rsidRPr="00D42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B96641" w:rsidRPr="00884C00" w:rsidRDefault="002F0C68" w:rsidP="00B9664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96641" w:rsidRPr="00884C00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</w:p>
        </w:tc>
        <w:tc>
          <w:tcPr>
            <w:tcW w:w="441" w:type="pct"/>
          </w:tcPr>
          <w:p w:rsidR="00B96641" w:rsidRPr="00884C00" w:rsidRDefault="00B96641" w:rsidP="00B9664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 w:rsid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B96641" w:rsidRPr="00884C00" w:rsidRDefault="00B96641" w:rsidP="00B9664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11" w:type="pct"/>
          </w:tcPr>
          <w:p w:rsidR="00882B6C" w:rsidRPr="00D42693" w:rsidRDefault="00CF145E" w:rsidP="0063139F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82B6C" w:rsidRPr="00D42693">
              <w:rPr>
                <w:rFonts w:ascii="Times New Roman" w:hAnsi="Times New Roman" w:cs="Times New Roman"/>
                <w:sz w:val="24"/>
                <w:szCs w:val="24"/>
              </w:rPr>
              <w:t>Кызыл-Кия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882B6C" w:rsidRPr="00884C00" w:rsidRDefault="002F0C68" w:rsidP="00882B6C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Баткенская область, г.Кызыл-Кия</w:t>
            </w:r>
          </w:p>
        </w:tc>
        <w:tc>
          <w:tcPr>
            <w:tcW w:w="441" w:type="pct"/>
          </w:tcPr>
          <w:p w:rsidR="00882B6C" w:rsidRPr="00884C00" w:rsidRDefault="00882B6C" w:rsidP="00882B6C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882B6C" w:rsidRPr="00884C00" w:rsidRDefault="00882B6C" w:rsidP="00882B6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5B1675" w:rsidRDefault="003709FD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1" w:type="pct"/>
          </w:tcPr>
          <w:p w:rsidR="005B1675" w:rsidRPr="00D42693" w:rsidRDefault="00CF145E" w:rsidP="005B167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6F73" w:rsidRPr="00D42693">
              <w:rPr>
                <w:rFonts w:ascii="Times New Roman" w:hAnsi="Times New Roman" w:cs="Times New Roman"/>
                <w:sz w:val="24"/>
                <w:szCs w:val="24"/>
              </w:rPr>
              <w:t>Беловодское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5B1675" w:rsidRPr="00884C00" w:rsidRDefault="002F0C68" w:rsidP="005B167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Чуйская область,</w:t>
            </w:r>
            <w:r w:rsidR="005B1675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район</w:t>
            </w:r>
          </w:p>
        </w:tc>
        <w:tc>
          <w:tcPr>
            <w:tcW w:w="441" w:type="pct"/>
          </w:tcPr>
          <w:p w:rsidR="005B1675" w:rsidRPr="00884C00" w:rsidRDefault="005B1675" w:rsidP="005B167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5B1675" w:rsidRPr="00884C00" w:rsidRDefault="005B1675" w:rsidP="005B167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246F73" w:rsidRPr="00884C00" w:rsidRDefault="003709FD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1" w:type="pct"/>
          </w:tcPr>
          <w:p w:rsidR="00246F73" w:rsidRPr="00D42693" w:rsidRDefault="00CF145E" w:rsidP="00246F7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6F73" w:rsidRPr="00D42693">
              <w:rPr>
                <w:rFonts w:ascii="Times New Roman" w:hAnsi="Times New Roman" w:cs="Times New Roman"/>
                <w:sz w:val="24"/>
                <w:szCs w:val="24"/>
              </w:rPr>
              <w:t>Кант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246F73" w:rsidRPr="00884C00" w:rsidRDefault="002F0C68" w:rsidP="00246F7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Чуйская область,</w:t>
            </w:r>
            <w:r w:rsidR="00246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F73" w:rsidRPr="0063139F">
              <w:rPr>
                <w:rFonts w:ascii="Times New Roman" w:hAnsi="Times New Roman" w:cs="Times New Roman"/>
                <w:sz w:val="24"/>
                <w:szCs w:val="24"/>
              </w:rPr>
              <w:t>Ысык-Атинский</w:t>
            </w:r>
            <w:r w:rsidR="00246F7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41" w:type="pct"/>
          </w:tcPr>
          <w:p w:rsidR="00246F73" w:rsidRPr="00884C00" w:rsidRDefault="00246F73" w:rsidP="00246F7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246F73" w:rsidRPr="00884C00" w:rsidRDefault="00246F73" w:rsidP="00246F7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3709FD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" w:type="pct"/>
          </w:tcPr>
          <w:p w:rsidR="003709FD" w:rsidRPr="00D42693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09FD" w:rsidRPr="00D42693">
              <w:rPr>
                <w:rFonts w:ascii="Times New Roman" w:hAnsi="Times New Roman" w:cs="Times New Roman"/>
                <w:sz w:val="24"/>
                <w:szCs w:val="24"/>
              </w:rPr>
              <w:t>Рыбачье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3709FD" w:rsidRPr="00920177" w:rsidRDefault="003709FD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C68">
              <w:rPr>
                <w:rFonts w:ascii="Times New Roman" w:hAnsi="Times New Roman" w:cs="Times New Roman"/>
                <w:sz w:val="24"/>
                <w:szCs w:val="24"/>
              </w:rPr>
              <w:t>Иссык-Кульская</w:t>
            </w:r>
            <w:r w:rsidRPr="00920177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F0C68">
              <w:rPr>
                <w:rFonts w:ascii="Times New Roman" w:hAnsi="Times New Roman" w:cs="Times New Roman"/>
                <w:sz w:val="24"/>
                <w:szCs w:val="24"/>
              </w:rPr>
              <w:t>область,</w:t>
            </w:r>
            <w:r w:rsidRPr="00920177">
              <w:rPr>
                <w:rFonts w:ascii="Times New Roman" w:hAnsi="Times New Roman" w:cs="Times New Roman"/>
                <w:sz w:val="24"/>
                <w:szCs w:val="24"/>
              </w:rPr>
              <w:t xml:space="preserve"> г.Балыкчы</w:t>
            </w:r>
          </w:p>
        </w:tc>
        <w:tc>
          <w:tcPr>
            <w:tcW w:w="441" w:type="pct"/>
          </w:tcPr>
          <w:p w:rsidR="003709FD" w:rsidRPr="00884C00" w:rsidRDefault="003709FD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3709FD" w:rsidRPr="00884C00" w:rsidRDefault="003709F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C9216D" w:rsidRDefault="00C9216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" w:type="pct"/>
          </w:tcPr>
          <w:p w:rsidR="00C9216D" w:rsidRPr="00D42693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5A56" w:rsidRPr="00D42693">
              <w:rPr>
                <w:rFonts w:ascii="Times New Roman" w:hAnsi="Times New Roman" w:cs="Times New Roman"/>
                <w:sz w:val="24"/>
                <w:szCs w:val="24"/>
              </w:rPr>
              <w:t>Жалал-Абад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C9216D" w:rsidRPr="00920177" w:rsidRDefault="00DE0A1B" w:rsidP="003709FD">
            <w:pPr>
              <w:spacing w:after="6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Жалал-Абадская область</w:t>
            </w:r>
            <w:r w:rsidR="002F0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0177" w:rsidRPr="0092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г.Жалал-Абад</w:t>
            </w:r>
          </w:p>
        </w:tc>
        <w:tc>
          <w:tcPr>
            <w:tcW w:w="441" w:type="pct"/>
          </w:tcPr>
          <w:p w:rsidR="00C9216D" w:rsidRPr="00884C00" w:rsidRDefault="00920177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C9216D" w:rsidRPr="00884C00" w:rsidRDefault="00920177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9F5A56" w:rsidRDefault="009F5A56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1" w:type="pct"/>
          </w:tcPr>
          <w:p w:rsidR="009F5A56" w:rsidRPr="00D42693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5A56" w:rsidRPr="00D42693">
              <w:rPr>
                <w:rFonts w:ascii="Times New Roman" w:hAnsi="Times New Roman" w:cs="Times New Roman"/>
                <w:sz w:val="24"/>
                <w:szCs w:val="24"/>
              </w:rPr>
              <w:t>Таш-Кумыр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9F5A56" w:rsidRPr="00C10E74" w:rsidRDefault="00DE0A1B" w:rsidP="003709FD">
            <w:pPr>
              <w:spacing w:after="60"/>
              <w:jc w:val="both"/>
              <w:rPr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Жалал-Абадская область</w:t>
            </w:r>
            <w:r w:rsidR="002F0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2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Таш-Кумыр</w:t>
            </w:r>
            <w:r w:rsidR="00CF1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1" w:type="pct"/>
          </w:tcPr>
          <w:p w:rsidR="009F5A56" w:rsidRPr="00884C00" w:rsidRDefault="0015614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938"/>
        </w:trPr>
        <w:tc>
          <w:tcPr>
            <w:tcW w:w="192" w:type="pct"/>
          </w:tcPr>
          <w:p w:rsidR="009F5A56" w:rsidRDefault="009F5A56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" w:type="pct"/>
          </w:tcPr>
          <w:p w:rsidR="009F5A56" w:rsidRPr="00D42693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5A56" w:rsidRPr="00D42693">
              <w:rPr>
                <w:rFonts w:ascii="Times New Roman" w:hAnsi="Times New Roman" w:cs="Times New Roman"/>
                <w:sz w:val="24"/>
                <w:szCs w:val="24"/>
              </w:rPr>
              <w:t>Каинды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9F5A56" w:rsidRDefault="002F0C68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Чуйская область,</w:t>
            </w:r>
          </w:p>
          <w:p w:rsidR="00DE0A1B" w:rsidRPr="00DE0A1B" w:rsidRDefault="00DE0A1B" w:rsidP="003709FD">
            <w:pPr>
              <w:spacing w:after="60"/>
              <w:jc w:val="both"/>
              <w:rPr>
                <w:sz w:val="24"/>
                <w:szCs w:val="24"/>
              </w:rPr>
            </w:pPr>
            <w:r w:rsidRPr="00DE0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Панфиловский район</w:t>
            </w:r>
          </w:p>
        </w:tc>
        <w:tc>
          <w:tcPr>
            <w:tcW w:w="441" w:type="pct"/>
          </w:tcPr>
          <w:p w:rsidR="009F5A56" w:rsidRPr="00884C00" w:rsidRDefault="0015614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884C00" w:rsidTr="00CF145E">
        <w:trPr>
          <w:trHeight w:val="717"/>
        </w:trPr>
        <w:tc>
          <w:tcPr>
            <w:tcW w:w="192" w:type="pct"/>
          </w:tcPr>
          <w:p w:rsidR="009F5A56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1" w:type="pct"/>
          </w:tcPr>
          <w:p w:rsidR="009F5A56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5A56" w:rsidRPr="00D42693">
              <w:rPr>
                <w:rFonts w:ascii="Times New Roman" w:hAnsi="Times New Roman" w:cs="Times New Roman"/>
                <w:sz w:val="24"/>
                <w:szCs w:val="24"/>
              </w:rPr>
              <w:t>Токмок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9F5A56" w:rsidRPr="00CF145E" w:rsidRDefault="002F0C68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Чуйская область,</w:t>
            </w:r>
            <w:r w:rsidR="006B5BFA">
              <w:rPr>
                <w:rFonts w:ascii="Times New Roman" w:hAnsi="Times New Roman" w:cs="Times New Roman"/>
                <w:sz w:val="24"/>
                <w:szCs w:val="24"/>
              </w:rPr>
              <w:t xml:space="preserve"> г.Токмок</w:t>
            </w:r>
          </w:p>
        </w:tc>
        <w:tc>
          <w:tcPr>
            <w:tcW w:w="441" w:type="pct"/>
          </w:tcPr>
          <w:p w:rsidR="009F5A56" w:rsidRPr="00884C00" w:rsidRDefault="0015614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9F5A56" w:rsidRPr="00884C00" w:rsidRDefault="00156143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7703CB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1" w:type="pct"/>
          </w:tcPr>
          <w:p w:rsidR="007703CB" w:rsidRPr="005E263D" w:rsidRDefault="00CF145E" w:rsidP="003709F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>Кашгар-Кишлак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7703CB" w:rsidRPr="005E263D" w:rsidRDefault="001646F9" w:rsidP="001646F9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Ошская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Pr="005E263D">
              <w:rPr>
                <w:rFonts w:ascii="Times New Roman" w:hAnsi="Times New Roman"/>
                <w:sz w:val="24"/>
                <w:szCs w:val="24"/>
              </w:rPr>
              <w:t xml:space="preserve"> Кара-Суйский район</w:t>
            </w:r>
          </w:p>
        </w:tc>
        <w:tc>
          <w:tcPr>
            <w:tcW w:w="441" w:type="pct"/>
          </w:tcPr>
          <w:p w:rsidR="007703CB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703"/>
        </w:trPr>
        <w:tc>
          <w:tcPr>
            <w:tcW w:w="192" w:type="pct"/>
          </w:tcPr>
          <w:p w:rsidR="007703CB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1" w:type="pct"/>
          </w:tcPr>
          <w:p w:rsidR="007703CB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>Ош-1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>Ош-2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7703CB" w:rsidRPr="005E263D" w:rsidRDefault="002F0C68" w:rsidP="006B5BFA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 Ош</w:t>
            </w:r>
          </w:p>
        </w:tc>
        <w:tc>
          <w:tcPr>
            <w:tcW w:w="441" w:type="pct"/>
          </w:tcPr>
          <w:p w:rsidR="007703CB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7703CB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11" w:type="pct"/>
          </w:tcPr>
          <w:p w:rsidR="007703CB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>Таш-Кумыр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D00163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Жалал-Абадская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46F9" w:rsidRPr="005E263D" w:rsidRDefault="002F0C68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Таш-Кумыр </w:t>
            </w:r>
          </w:p>
        </w:tc>
        <w:tc>
          <w:tcPr>
            <w:tcW w:w="441" w:type="pct"/>
          </w:tcPr>
          <w:p w:rsidR="007703CB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7703CB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1" w:type="pct"/>
          </w:tcPr>
          <w:p w:rsidR="007703CB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A68A1" w:rsidRPr="005E263D">
              <w:rPr>
                <w:rFonts w:ascii="Times New Roman" w:hAnsi="Times New Roman"/>
                <w:sz w:val="24"/>
                <w:szCs w:val="24"/>
              </w:rPr>
              <w:t>Шамалды-Сай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7703CB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Жалал-Абадская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пгт Шамалды-Сай </w:t>
            </w:r>
          </w:p>
        </w:tc>
        <w:tc>
          <w:tcPr>
            <w:tcW w:w="441" w:type="pct"/>
          </w:tcPr>
          <w:p w:rsidR="007703CB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7703CB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1" w:type="pct"/>
          </w:tcPr>
          <w:p w:rsidR="007703CB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>Шопоково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2F0C68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Чуйская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63D">
              <w:rPr>
                <w:rFonts w:ascii="Times New Roman" w:hAnsi="Times New Roman"/>
                <w:sz w:val="24"/>
                <w:szCs w:val="24"/>
              </w:rPr>
              <w:t>Сокулукский район</w:t>
            </w:r>
            <w:r w:rsidR="00C81A8C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03CB" w:rsidRPr="005E263D" w:rsidRDefault="002F0C68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7703CB" w:rsidRPr="005E263D">
              <w:rPr>
                <w:rFonts w:ascii="Times New Roman" w:hAnsi="Times New Roman"/>
                <w:sz w:val="24"/>
                <w:szCs w:val="24"/>
              </w:rPr>
              <w:t xml:space="preserve"> Шопоков </w:t>
            </w:r>
          </w:p>
        </w:tc>
        <w:tc>
          <w:tcPr>
            <w:tcW w:w="441" w:type="pct"/>
          </w:tcPr>
          <w:p w:rsidR="007703CB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7703CB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416"/>
        </w:trPr>
        <w:tc>
          <w:tcPr>
            <w:tcW w:w="192" w:type="pct"/>
          </w:tcPr>
          <w:p w:rsidR="00365A6F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1" w:type="pct"/>
          </w:tcPr>
          <w:p w:rsidR="00365A6F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>Ивановка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365A6F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Чуйская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63D">
              <w:rPr>
                <w:rFonts w:ascii="Times New Roman" w:hAnsi="Times New Roman"/>
                <w:sz w:val="24"/>
                <w:szCs w:val="24"/>
              </w:rPr>
              <w:t>Ысык-Атинский район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 xml:space="preserve">село Ивановка </w:t>
            </w:r>
          </w:p>
        </w:tc>
        <w:tc>
          <w:tcPr>
            <w:tcW w:w="441" w:type="pct"/>
          </w:tcPr>
          <w:p w:rsidR="00365A6F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365A6F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1" w:type="pct"/>
          </w:tcPr>
          <w:p w:rsidR="00365A6F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>Быстровка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365A6F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Чуйская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обл</w:t>
            </w:r>
            <w:r w:rsidR="002F0C68">
              <w:rPr>
                <w:rFonts w:ascii="Times New Roman" w:hAnsi="Times New Roman"/>
                <w:sz w:val="24"/>
                <w:szCs w:val="24"/>
              </w:rPr>
              <w:t>асть,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63D">
              <w:rPr>
                <w:rFonts w:ascii="Times New Roman" w:hAnsi="Times New Roman"/>
                <w:sz w:val="24"/>
                <w:szCs w:val="24"/>
              </w:rPr>
              <w:t>Кеминский район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0C68">
              <w:rPr>
                <w:rFonts w:ascii="Times New Roman" w:hAnsi="Times New Roman"/>
                <w:sz w:val="24"/>
                <w:szCs w:val="24"/>
              </w:rPr>
              <w:t>г.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 xml:space="preserve"> Кемин </w:t>
            </w:r>
          </w:p>
        </w:tc>
        <w:tc>
          <w:tcPr>
            <w:tcW w:w="441" w:type="pct"/>
          </w:tcPr>
          <w:p w:rsidR="00365A6F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365A6F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1" w:type="pct"/>
          </w:tcPr>
          <w:p w:rsidR="00365A6F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>Джиль-Арык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365A6F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/>
                <w:sz w:val="24"/>
                <w:szCs w:val="24"/>
              </w:rPr>
              <w:t>Чуйская область</w:t>
            </w:r>
            <w:r w:rsidR="002F0C68">
              <w:rPr>
                <w:rFonts w:ascii="Times New Roman" w:hAnsi="Times New Roman"/>
                <w:sz w:val="24"/>
                <w:szCs w:val="24"/>
              </w:rPr>
              <w:t>,</w:t>
            </w:r>
            <w:r w:rsidR="001646F9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63D">
              <w:rPr>
                <w:rFonts w:ascii="Times New Roman" w:hAnsi="Times New Roman"/>
                <w:sz w:val="24"/>
                <w:szCs w:val="24"/>
              </w:rPr>
              <w:t>Кеминский район</w:t>
            </w:r>
            <w:r w:rsidR="00365A6F" w:rsidRPr="005E2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</w:tcPr>
          <w:p w:rsidR="00365A6F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F145E" w:rsidRPr="00DE4131" w:rsidTr="00CF145E">
        <w:trPr>
          <w:trHeight w:val="938"/>
        </w:trPr>
        <w:tc>
          <w:tcPr>
            <w:tcW w:w="192" w:type="pct"/>
          </w:tcPr>
          <w:p w:rsidR="00365A6F" w:rsidRPr="005E263D" w:rsidRDefault="005F154B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1" w:type="pct"/>
          </w:tcPr>
          <w:p w:rsidR="00365A6F" w:rsidRPr="005E263D" w:rsidRDefault="00CF145E" w:rsidP="003709F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5A6F" w:rsidRPr="005E263D">
              <w:rPr>
                <w:rFonts w:ascii="Times New Roman" w:hAnsi="Times New Roman" w:cs="Times New Roman"/>
                <w:sz w:val="24"/>
                <w:szCs w:val="24"/>
              </w:rPr>
              <w:t>Жоон-Добо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6" w:type="pct"/>
          </w:tcPr>
          <w:p w:rsidR="00365A6F" w:rsidRPr="005E263D" w:rsidRDefault="00D00163" w:rsidP="001646F9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63D">
              <w:rPr>
                <w:rFonts w:ascii="Times New Roman" w:hAnsi="Times New Roman" w:cs="Times New Roman"/>
                <w:sz w:val="24"/>
                <w:szCs w:val="24"/>
              </w:rPr>
              <w:t>Таласская</w:t>
            </w:r>
            <w:r w:rsidR="001646F9" w:rsidRPr="005E263D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="002F0C68">
              <w:rPr>
                <w:rFonts w:ascii="Times New Roman" w:hAnsi="Times New Roman" w:cs="Times New Roman"/>
                <w:sz w:val="24"/>
                <w:szCs w:val="24"/>
              </w:rPr>
              <w:t>асть,</w:t>
            </w:r>
            <w:r w:rsidR="001646F9" w:rsidRPr="005E2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63D">
              <w:rPr>
                <w:rFonts w:ascii="Times New Roman" w:hAnsi="Times New Roman" w:cs="Times New Roman"/>
                <w:sz w:val="24"/>
                <w:szCs w:val="24"/>
              </w:rPr>
              <w:t>Кара-Буринский район</w:t>
            </w:r>
          </w:p>
        </w:tc>
        <w:tc>
          <w:tcPr>
            <w:tcW w:w="441" w:type="pct"/>
          </w:tcPr>
          <w:p w:rsidR="00365A6F" w:rsidRPr="00DE4131" w:rsidRDefault="00573EE3" w:rsidP="003709F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суточно</w:t>
            </w:r>
          </w:p>
        </w:tc>
        <w:tc>
          <w:tcPr>
            <w:tcW w:w="524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57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3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7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91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49" w:type="pct"/>
          </w:tcPr>
          <w:p w:rsidR="00365A6F" w:rsidRPr="00DE4131" w:rsidRDefault="0047569D" w:rsidP="003709F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A86B4E" w:rsidRPr="00DE4131" w:rsidRDefault="00CF145E" w:rsidP="00CF145E">
      <w:pPr>
        <w:spacing w:after="0"/>
        <w:ind w:right="-3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</w:t>
      </w:r>
    </w:p>
    <w:p w:rsidR="006B5BFA" w:rsidRPr="00884C00" w:rsidRDefault="006B5BFA" w:rsidP="00C921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B5BFA" w:rsidRPr="00884C00" w:rsidSect="00CF145E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02F" w:rsidRDefault="00A9202F" w:rsidP="0036155C">
      <w:pPr>
        <w:spacing w:after="0" w:line="240" w:lineRule="auto"/>
      </w:pPr>
      <w:r>
        <w:separator/>
      </w:r>
    </w:p>
  </w:endnote>
  <w:endnote w:type="continuationSeparator" w:id="0">
    <w:p w:rsidR="00A9202F" w:rsidRDefault="00A9202F" w:rsidP="0036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02F" w:rsidRDefault="00A9202F" w:rsidP="0036155C">
      <w:pPr>
        <w:spacing w:after="0" w:line="240" w:lineRule="auto"/>
      </w:pPr>
      <w:r>
        <w:separator/>
      </w:r>
    </w:p>
  </w:footnote>
  <w:footnote w:type="continuationSeparator" w:id="0">
    <w:p w:rsidR="00A9202F" w:rsidRDefault="00A9202F" w:rsidP="00361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41"/>
    <w:rsid w:val="0000325C"/>
    <w:rsid w:val="00055B38"/>
    <w:rsid w:val="000605C4"/>
    <w:rsid w:val="000764ED"/>
    <w:rsid w:val="000C481C"/>
    <w:rsid w:val="001320E9"/>
    <w:rsid w:val="001539D0"/>
    <w:rsid w:val="00156143"/>
    <w:rsid w:val="001646F9"/>
    <w:rsid w:val="00195D09"/>
    <w:rsid w:val="001C372F"/>
    <w:rsid w:val="0021507F"/>
    <w:rsid w:val="00246F73"/>
    <w:rsid w:val="002E5979"/>
    <w:rsid w:val="002F0C68"/>
    <w:rsid w:val="00323818"/>
    <w:rsid w:val="003538A9"/>
    <w:rsid w:val="0036155C"/>
    <w:rsid w:val="00365A6F"/>
    <w:rsid w:val="003709FD"/>
    <w:rsid w:val="00396E98"/>
    <w:rsid w:val="004017FB"/>
    <w:rsid w:val="004156CB"/>
    <w:rsid w:val="004158EC"/>
    <w:rsid w:val="0047569D"/>
    <w:rsid w:val="004A2276"/>
    <w:rsid w:val="004A6172"/>
    <w:rsid w:val="00573EE3"/>
    <w:rsid w:val="005934A3"/>
    <w:rsid w:val="005A3F5F"/>
    <w:rsid w:val="005A68A1"/>
    <w:rsid w:val="005B1675"/>
    <w:rsid w:val="005E263D"/>
    <w:rsid w:val="005F154B"/>
    <w:rsid w:val="005F5014"/>
    <w:rsid w:val="006005F9"/>
    <w:rsid w:val="0063139F"/>
    <w:rsid w:val="00651D6A"/>
    <w:rsid w:val="00671849"/>
    <w:rsid w:val="006B5BFA"/>
    <w:rsid w:val="00732B03"/>
    <w:rsid w:val="007365C1"/>
    <w:rsid w:val="007703CB"/>
    <w:rsid w:val="00803371"/>
    <w:rsid w:val="00852852"/>
    <w:rsid w:val="00882716"/>
    <w:rsid w:val="00882B6C"/>
    <w:rsid w:val="00884C00"/>
    <w:rsid w:val="00892510"/>
    <w:rsid w:val="008B2FBF"/>
    <w:rsid w:val="008B5FFA"/>
    <w:rsid w:val="008B6BEC"/>
    <w:rsid w:val="008C4B2F"/>
    <w:rsid w:val="008E4224"/>
    <w:rsid w:val="00920177"/>
    <w:rsid w:val="009F5A56"/>
    <w:rsid w:val="00A065DC"/>
    <w:rsid w:val="00A86B4E"/>
    <w:rsid w:val="00A9202F"/>
    <w:rsid w:val="00AE6CFE"/>
    <w:rsid w:val="00B54E0F"/>
    <w:rsid w:val="00B96641"/>
    <w:rsid w:val="00BB341B"/>
    <w:rsid w:val="00C03D0E"/>
    <w:rsid w:val="00C415EA"/>
    <w:rsid w:val="00C65428"/>
    <w:rsid w:val="00C81A8C"/>
    <w:rsid w:val="00C9216D"/>
    <w:rsid w:val="00CF145E"/>
    <w:rsid w:val="00D00163"/>
    <w:rsid w:val="00D42693"/>
    <w:rsid w:val="00D91300"/>
    <w:rsid w:val="00DE0A1B"/>
    <w:rsid w:val="00DE4131"/>
    <w:rsid w:val="00E82AA4"/>
    <w:rsid w:val="00EA32C4"/>
    <w:rsid w:val="00EB0DEE"/>
    <w:rsid w:val="00EB1B84"/>
    <w:rsid w:val="00EC6EFF"/>
    <w:rsid w:val="00F2291F"/>
    <w:rsid w:val="00F22AB4"/>
    <w:rsid w:val="00F5457A"/>
    <w:rsid w:val="00F6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1F50"/>
  <w15:docId w15:val="{AB170DEA-26A0-4C87-9AA4-597F103B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664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9664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966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B9664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96641"/>
    <w:pPr>
      <w:shd w:val="clear" w:color="auto" w:fill="D9D9D9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table" w:styleId="a4">
    <w:name w:val="Table Grid"/>
    <w:basedOn w:val="a1"/>
    <w:uiPriority w:val="59"/>
    <w:rsid w:val="00B96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6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55C"/>
  </w:style>
  <w:style w:type="paragraph" w:styleId="a7">
    <w:name w:val="footer"/>
    <w:basedOn w:val="a"/>
    <w:link w:val="a8"/>
    <w:uiPriority w:val="99"/>
    <w:unhideWhenUsed/>
    <w:rsid w:val="0036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55C"/>
  </w:style>
  <w:style w:type="paragraph" w:styleId="a9">
    <w:name w:val="Balloon Text"/>
    <w:basedOn w:val="a"/>
    <w:link w:val="aa"/>
    <w:uiPriority w:val="99"/>
    <w:semiHidden/>
    <w:unhideWhenUsed/>
    <w:rsid w:val="00736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5C1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8033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Алманбетов Азат Аясбекович</cp:lastModifiedBy>
  <cp:revision>38</cp:revision>
  <cp:lastPrinted>2020-12-18T04:14:00Z</cp:lastPrinted>
  <dcterms:created xsi:type="dcterms:W3CDTF">2020-08-14T03:32:00Z</dcterms:created>
  <dcterms:modified xsi:type="dcterms:W3CDTF">2022-01-24T15:48:00Z</dcterms:modified>
</cp:coreProperties>
</file>